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691" w:rsidRDefault="00680642">
      <w:pPr>
        <w:tabs>
          <w:tab w:val="left" w:pos="5580"/>
        </w:tabs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271145</wp:posOffset>
                </wp:positionV>
                <wp:extent cx="2012315" cy="2910840"/>
                <wp:effectExtent l="0" t="0" r="0" b="381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A5E" w:rsidRDefault="00422988">
                            <w:r w:rsidRPr="004229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2276475"/>
                                  <wp:effectExtent l="19050" t="0" r="0" b="0"/>
                                  <wp:docPr id="1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42.85pt;margin-top:21.35pt;width:158.45pt;height:229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" stroked="f">
                <v:textbox>
                  <w:txbxContent>
                    <w:p w:rsidR="00976A5E" w:rsidRDefault="00422988">
                      <w:r w:rsidRPr="00422988">
                        <w:rPr>
                          <w:noProof/>
                        </w:rPr>
                        <w:drawing>
                          <wp:inline distT="0" distB="0" distL="0" distR="0">
                            <wp:extent cx="1809750" cy="2276475"/>
                            <wp:effectExtent l="19050" t="0" r="0" b="0"/>
                            <wp:docPr id="12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9272270</wp:posOffset>
                </wp:positionV>
                <wp:extent cx="6867525" cy="381000"/>
                <wp:effectExtent l="0" t="0" r="0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8100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988" w:rsidRPr="00F539D1" w:rsidRDefault="00422988" w:rsidP="00422988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539D1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Always check that the printed copy is up to date. A new version may have been created since the printout. </w:t>
                            </w:r>
                          </w:p>
                          <w:p w:rsidR="00422988" w:rsidRPr="00F539D1" w:rsidRDefault="00422988" w:rsidP="00422988">
                            <w:pPr>
                              <w:rPr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43.15pt;margin-top:730.1pt;width:540.7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" fillcolor="#0067c6" stroked="f" strokecolor="red">
                <v:textbox>
                  <w:txbxContent>
                    <w:p w:rsidR="00422988" w:rsidRPr="00F539D1" w:rsidRDefault="00422988" w:rsidP="00422988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F539D1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Always check that the printed copy is up to date. A new version may have been created since the printout. </w:t>
                      </w:r>
                    </w:p>
                    <w:p w:rsidR="00422988" w:rsidRPr="00F539D1" w:rsidRDefault="00422988" w:rsidP="00422988">
                      <w:pPr>
                        <w:rPr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5384165</wp:posOffset>
                </wp:positionV>
                <wp:extent cx="5676265" cy="3497580"/>
                <wp:effectExtent l="0" t="0" r="0" b="0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988" w:rsidRDefault="00422988" w:rsidP="0042298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44328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Han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dling</w:t>
                            </w:r>
                          </w:p>
                          <w:p w:rsidR="004D7306" w:rsidRPr="004D7306" w:rsidRDefault="004D7306" w:rsidP="004D7306">
                            <w:p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Verdana" w:hAnsi="Verdana" w:cs="Verdana"/>
                                <w:color w:val="000000"/>
                                <w:lang w:val="en-US"/>
                              </w:rPr>
                            </w:pPr>
                            <w:r w:rsidRPr="004D7306">
                              <w:rPr>
                                <w:rFonts w:ascii="Verdana" w:hAnsi="Verdana" w:cs="Verdana"/>
                                <w:color w:val="000000"/>
                                <w:lang w:val="en-US"/>
                              </w:rPr>
                              <w:t xml:space="preserve">Papers, as well as adhesive labels, are to be deposited directly into the bin for confidential waste. </w:t>
                            </w:r>
                          </w:p>
                          <w:p w:rsidR="004D7306" w:rsidRPr="004D7306" w:rsidRDefault="004D7306" w:rsidP="004D7306">
                            <w:pPr>
                              <w:rPr>
                                <w:rFonts w:ascii="Verdana" w:hAnsi="Verdana"/>
                                <w:bCs/>
                                <w:lang w:val="en-US"/>
                              </w:rPr>
                            </w:pPr>
                            <w:r w:rsidRPr="004D7306">
                              <w:rPr>
                                <w:rFonts w:ascii="Verdana" w:hAnsi="Verdana" w:cs="Verdana"/>
                                <w:color w:val="000000"/>
                                <w:lang w:val="en-US"/>
                              </w:rPr>
                              <w:t>Occasional confidential waste consisting of other materials can be deposited directly into the bin as well. If you have a greater amount of confidential waste consisting of other materials, please order a separate bin.</w:t>
                            </w:r>
                          </w:p>
                          <w:p w:rsidR="00422988" w:rsidRPr="00CD786E" w:rsidRDefault="00422988" w:rsidP="00422988">
                            <w:pPr>
                              <w:rPr>
                                <w:rFonts w:ascii="Verdana" w:hAnsi="Verdana"/>
                                <w:bCs/>
                                <w:highlight w:val="yellow"/>
                                <w:lang w:val="en-US"/>
                              </w:rPr>
                            </w:pPr>
                          </w:p>
                          <w:p w:rsidR="00422988" w:rsidRPr="00D44328" w:rsidRDefault="00422988" w:rsidP="00422988">
                            <w:pPr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85781B">
                              <w:rPr>
                                <w:rFonts w:ascii="Verdana" w:hAnsi="Verdana"/>
                                <w:lang w:val="en-GB"/>
                              </w:rPr>
                              <w:t>The bin can be ordered already locked or with a separate security lock allowing departments to lock the bin themselves when it is full.</w:t>
                            </w:r>
                          </w:p>
                          <w:p w:rsidR="00422988" w:rsidRDefault="00422988" w:rsidP="00422988">
                            <w:pPr>
                              <w:rPr>
                                <w:rFonts w:ascii="Verdana" w:hAnsi="Verdana"/>
                                <w:lang w:val="en-GB"/>
                              </w:rPr>
                            </w:pPr>
                          </w:p>
                          <w:p w:rsidR="00422988" w:rsidRDefault="00422988" w:rsidP="00422988">
                            <w:pPr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85781B">
                              <w:rPr>
                                <w:rFonts w:ascii="Verdana" w:hAnsi="Verdana"/>
                                <w:lang w:val="en-GB"/>
                              </w:rPr>
                              <w:t>Always specify whether you want to have the bin sealed/locked when delivered!</w:t>
                            </w:r>
                          </w:p>
                          <w:p w:rsidR="00422988" w:rsidRPr="00D44328" w:rsidRDefault="00422988" w:rsidP="00422988">
                            <w:pPr>
                              <w:rPr>
                                <w:rFonts w:ascii="Verdana" w:hAnsi="Verdana"/>
                                <w:lang w:val="en-GB"/>
                              </w:rPr>
                            </w:pPr>
                          </w:p>
                          <w:p w:rsidR="00422988" w:rsidRPr="0045490E" w:rsidRDefault="00422988" w:rsidP="0042298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8"/>
                                <w:szCs w:val="28"/>
                                <w:lang w:val="en-GB"/>
                              </w:rPr>
                              <w:t>Pick-up</w:t>
                            </w:r>
                          </w:p>
                          <w:p w:rsidR="00422988" w:rsidRPr="00CD786E" w:rsidRDefault="00422988" w:rsidP="0042298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lang w:val="en-US"/>
                              </w:rPr>
                              <w:t>Order pick-up</w:t>
                            </w:r>
                            <w:r w:rsidRPr="002516F8">
                              <w:rPr>
                                <w:rFonts w:ascii="Verdana" w:hAnsi="Verdana"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lang w:val="en-US"/>
                              </w:rPr>
                              <w:t xml:space="preserve">by the icon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lang w:val="en-US"/>
                              </w:rPr>
                              <w:t>transportbeställning</w:t>
                            </w:r>
                            <w:r>
                              <w:rPr>
                                <w:rFonts w:ascii="Verdana" w:hAnsi="Verdana"/>
                                <w:bCs/>
                                <w:lang w:val="en-US"/>
                              </w:rPr>
                              <w:t xml:space="preserve"> on the first page on Inuti.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-7.5pt;margin-top:423.95pt;width:446.95pt;height:275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9hiAIAABA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" stroked="f">
                <v:textbox>
                  <w:txbxContent>
                    <w:p w:rsidR="00422988" w:rsidRDefault="00422988" w:rsidP="00422988">
                      <w:pP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D44328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lang w:val="en-GB"/>
                        </w:rPr>
                        <w:t>Han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:lang w:val="en-GB"/>
                        </w:rPr>
                        <w:t>dling</w:t>
                      </w:r>
                    </w:p>
                    <w:p w:rsidR="004D7306" w:rsidRPr="004D7306" w:rsidRDefault="004D7306" w:rsidP="004D7306">
                      <w:p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Verdana" w:hAnsi="Verdana" w:cs="Verdana"/>
                          <w:color w:val="000000"/>
                          <w:lang w:val="en-US"/>
                        </w:rPr>
                      </w:pPr>
                      <w:r w:rsidRPr="004D7306">
                        <w:rPr>
                          <w:rFonts w:ascii="Verdana" w:hAnsi="Verdana" w:cs="Verdana"/>
                          <w:color w:val="000000"/>
                          <w:lang w:val="en-US"/>
                        </w:rPr>
                        <w:t xml:space="preserve">Papers, as well as adhesive labels, are to be deposited directly into the bin for confidential waste. </w:t>
                      </w:r>
                    </w:p>
                    <w:p w:rsidR="004D7306" w:rsidRPr="004D7306" w:rsidRDefault="004D7306" w:rsidP="004D7306">
                      <w:pPr>
                        <w:rPr>
                          <w:rFonts w:ascii="Verdana" w:hAnsi="Verdana"/>
                          <w:bCs/>
                          <w:lang w:val="en-US"/>
                        </w:rPr>
                      </w:pPr>
                      <w:r w:rsidRPr="004D7306">
                        <w:rPr>
                          <w:rFonts w:ascii="Verdana" w:hAnsi="Verdana" w:cs="Verdana"/>
                          <w:color w:val="000000"/>
                          <w:lang w:val="en-US"/>
                        </w:rPr>
                        <w:t>Occasional confidential waste consisting of other materials can be deposited directly into the bin as well. If you have a greater amount of confidential waste consisting of other materials, please order a separate bin.</w:t>
                      </w:r>
                    </w:p>
                    <w:p w:rsidR="00422988" w:rsidRPr="00CD786E" w:rsidRDefault="00422988" w:rsidP="00422988">
                      <w:pPr>
                        <w:rPr>
                          <w:rFonts w:ascii="Verdana" w:hAnsi="Verdana"/>
                          <w:bCs/>
                          <w:highlight w:val="yellow"/>
                          <w:lang w:val="en-US"/>
                        </w:rPr>
                      </w:pPr>
                    </w:p>
                    <w:p w:rsidR="00422988" w:rsidRPr="00D44328" w:rsidRDefault="00422988" w:rsidP="00422988">
                      <w:pPr>
                        <w:rPr>
                          <w:rFonts w:ascii="Verdana" w:hAnsi="Verdana"/>
                          <w:lang w:val="en-GB"/>
                        </w:rPr>
                      </w:pPr>
                      <w:r w:rsidRPr="0085781B">
                        <w:rPr>
                          <w:rFonts w:ascii="Verdana" w:hAnsi="Verdana"/>
                          <w:lang w:val="en-GB"/>
                        </w:rPr>
                        <w:t>The bin can be ordered already locked or with a separate security lock allowing departments to lock the bin themselves when it is full.</w:t>
                      </w:r>
                    </w:p>
                    <w:p w:rsidR="00422988" w:rsidRDefault="00422988" w:rsidP="00422988">
                      <w:pPr>
                        <w:rPr>
                          <w:rFonts w:ascii="Verdana" w:hAnsi="Verdana"/>
                          <w:lang w:val="en-GB"/>
                        </w:rPr>
                      </w:pPr>
                    </w:p>
                    <w:p w:rsidR="00422988" w:rsidRDefault="00422988" w:rsidP="00422988">
                      <w:pPr>
                        <w:rPr>
                          <w:rFonts w:ascii="Verdana" w:hAnsi="Verdana"/>
                          <w:lang w:val="en-GB"/>
                        </w:rPr>
                      </w:pPr>
                      <w:r w:rsidRPr="0085781B">
                        <w:rPr>
                          <w:rFonts w:ascii="Verdana" w:hAnsi="Verdana"/>
                          <w:lang w:val="en-GB"/>
                        </w:rPr>
                        <w:t>Always specify whether you want to have the bin sealed/locked when delivered!</w:t>
                      </w:r>
                    </w:p>
                    <w:p w:rsidR="00422988" w:rsidRPr="00D44328" w:rsidRDefault="00422988" w:rsidP="00422988">
                      <w:pPr>
                        <w:rPr>
                          <w:rFonts w:ascii="Verdana" w:hAnsi="Verdana"/>
                          <w:lang w:val="en-GB"/>
                        </w:rPr>
                      </w:pPr>
                    </w:p>
                    <w:p w:rsidR="00422988" w:rsidRPr="0045490E" w:rsidRDefault="00422988" w:rsidP="00422988">
                      <w:pPr>
                        <w:rPr>
                          <w:rFonts w:ascii="Verdana" w:hAnsi="Verdana"/>
                          <w:b/>
                          <w:bCs/>
                          <w:i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8"/>
                          <w:szCs w:val="28"/>
                          <w:lang w:val="en-GB"/>
                        </w:rPr>
                        <w:t>Pick-up</w:t>
                      </w:r>
                    </w:p>
                    <w:p w:rsidR="00422988" w:rsidRPr="00CD786E" w:rsidRDefault="00422988" w:rsidP="00422988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Cs/>
                          <w:lang w:val="en-US"/>
                        </w:rPr>
                        <w:t>Order pick-up</w:t>
                      </w:r>
                      <w:r w:rsidRPr="002516F8">
                        <w:rPr>
                          <w:rFonts w:ascii="Verdana" w:hAnsi="Verdana"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lang w:val="en-US"/>
                        </w:rPr>
                        <w:t xml:space="preserve">by the icon </w:t>
                      </w:r>
                      <w:r>
                        <w:rPr>
                          <w:rFonts w:ascii="Verdana" w:hAnsi="Verdana"/>
                          <w:bCs/>
                          <w:i/>
                          <w:lang w:val="en-US"/>
                        </w:rPr>
                        <w:t>transportbeställning</w:t>
                      </w:r>
                      <w:r>
                        <w:rPr>
                          <w:rFonts w:ascii="Verdana" w:hAnsi="Verdana"/>
                          <w:bCs/>
                          <w:lang w:val="en-US"/>
                        </w:rPr>
                        <w:t xml:space="preserve"> on the first page on Inuti.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3181985</wp:posOffset>
                </wp:positionV>
                <wp:extent cx="5486400" cy="457200"/>
                <wp:effectExtent l="0" t="0" r="4445" b="3810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988" w:rsidRPr="00F8745A" w:rsidRDefault="00422988" w:rsidP="0042298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F8745A"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  <w:lang w:val="en-GB"/>
                              </w:rPr>
                              <w:t>Confidential waste</w:t>
                            </w:r>
                          </w:p>
                          <w:p w:rsidR="00422988" w:rsidRDefault="00422988" w:rsidP="004229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879"/>
                                <w:sz w:val="48"/>
                                <w:szCs w:val="48"/>
                              </w:rPr>
                              <w:t>Kopia på digitalt original</w:t>
                            </w:r>
                          </w:p>
                          <w:p w:rsidR="00422988" w:rsidRDefault="00422988" w:rsidP="0042298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.75pt;margin-top:250.55pt;width:6in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" stroked="f">
                <v:textbox>
                  <w:txbxContent>
                    <w:p w:rsidR="00422988" w:rsidRPr="00F8745A" w:rsidRDefault="00422988" w:rsidP="00422988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F8745A">
                        <w:rPr>
                          <w:rFonts w:ascii="Verdana" w:hAnsi="Verdana"/>
                          <w:b/>
                          <w:sz w:val="52"/>
                          <w:szCs w:val="52"/>
                          <w:lang w:val="en-GB"/>
                        </w:rPr>
                        <w:t>Confidential waste</w:t>
                      </w:r>
                    </w:p>
                    <w:p w:rsidR="00422988" w:rsidRDefault="00422988" w:rsidP="0042298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79879"/>
                          <w:sz w:val="48"/>
                          <w:szCs w:val="48"/>
                        </w:rPr>
                        <w:t>Kopia på digitalt original</w:t>
                      </w:r>
                    </w:p>
                    <w:p w:rsidR="00422988" w:rsidRDefault="00422988" w:rsidP="0042298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3641090</wp:posOffset>
                </wp:positionV>
                <wp:extent cx="5943600" cy="1576070"/>
                <wp:effectExtent l="0" t="0" r="4445" b="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988" w:rsidRDefault="00422988" w:rsidP="00422988">
                            <w:pPr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lang w:val="en-GB"/>
                              </w:rPr>
                              <w:t>Yes please</w:t>
                            </w:r>
                            <w:r w:rsidRPr="00D44328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lang w:val="en-GB"/>
                              </w:rPr>
                              <w:t xml:space="preserve">: </w:t>
                            </w:r>
                            <w:r w:rsidRPr="00D44328"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  <w:t>Paper and other confidential material (labels with adhesive reverse, overhead films, carbon copies, plastic pockets, ink ribbon from printers incl. cartridge, patient trays, CDs, disks, video tape, X-ray films, photographic paper, thermopaper, echo images etc).</w:t>
                            </w:r>
                          </w:p>
                          <w:p w:rsidR="00422988" w:rsidRDefault="00422988" w:rsidP="00422988">
                            <w:pPr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</w:pPr>
                          </w:p>
                          <w:p w:rsidR="00422988" w:rsidRPr="00D44328" w:rsidRDefault="00422988" w:rsidP="00422988">
                            <w:pPr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</w:pPr>
                            <w:r w:rsidRPr="00D44328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lang w:val="en-GB"/>
                              </w:rPr>
                              <w:t>No thank you</w:t>
                            </w:r>
                            <w:r w:rsidRPr="00D44328"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  <w:t>: Paper and other material which does not contain any confidential information</w:t>
                            </w:r>
                          </w:p>
                          <w:p w:rsidR="00422988" w:rsidRPr="00D44328" w:rsidRDefault="00422988" w:rsidP="00422988">
                            <w:pPr>
                              <w:rPr>
                                <w:rFonts w:ascii="Verdana" w:hAnsi="Verdana"/>
                                <w:bCs/>
                                <w:lang w:val="en-GB"/>
                              </w:rPr>
                            </w:pPr>
                          </w:p>
                          <w:p w:rsidR="00422988" w:rsidRPr="00CD786E" w:rsidRDefault="00422988" w:rsidP="0042298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-7.5pt;margin-top:286.7pt;width:468pt;height:124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" stroked="f">
                <v:textbox>
                  <w:txbxContent>
                    <w:p w:rsidR="00422988" w:rsidRDefault="00422988" w:rsidP="00422988">
                      <w:pPr>
                        <w:rPr>
                          <w:rFonts w:ascii="Verdana" w:hAnsi="Verdana"/>
                          <w:bCs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8"/>
                          <w:lang w:val="en-GB"/>
                        </w:rPr>
                        <w:t>Yes please</w:t>
                      </w:r>
                      <w:r w:rsidRPr="00D44328">
                        <w:rPr>
                          <w:rFonts w:ascii="Verdana" w:hAnsi="Verdana"/>
                          <w:b/>
                          <w:bCs/>
                          <w:sz w:val="28"/>
                          <w:lang w:val="en-GB"/>
                        </w:rPr>
                        <w:t xml:space="preserve">: </w:t>
                      </w:r>
                      <w:r w:rsidRPr="00D44328">
                        <w:rPr>
                          <w:rFonts w:ascii="Verdana" w:hAnsi="Verdana"/>
                          <w:bCs/>
                          <w:lang w:val="en-GB"/>
                        </w:rPr>
                        <w:t>Paper and other confidential material (labels with adhesive reverse, overhead films, carbon copies, plastic pockets, ink ribbon from printers incl. cartridge, patient trays, CDs, disks, video tape, X-ray films, photographic paper, thermopaper, echo images etc).</w:t>
                      </w:r>
                    </w:p>
                    <w:p w:rsidR="00422988" w:rsidRDefault="00422988" w:rsidP="00422988">
                      <w:pPr>
                        <w:rPr>
                          <w:rFonts w:ascii="Verdana" w:hAnsi="Verdana"/>
                          <w:bCs/>
                          <w:lang w:val="en-GB"/>
                        </w:rPr>
                      </w:pPr>
                    </w:p>
                    <w:p w:rsidR="00422988" w:rsidRPr="00D44328" w:rsidRDefault="00422988" w:rsidP="00422988">
                      <w:pPr>
                        <w:rPr>
                          <w:rFonts w:ascii="Verdana" w:hAnsi="Verdana"/>
                          <w:bCs/>
                          <w:lang w:val="en-GB"/>
                        </w:rPr>
                      </w:pPr>
                      <w:r w:rsidRPr="00D44328">
                        <w:rPr>
                          <w:rFonts w:ascii="Verdana" w:hAnsi="Verdana"/>
                          <w:b/>
                          <w:bCs/>
                          <w:sz w:val="28"/>
                          <w:lang w:val="en-GB"/>
                        </w:rPr>
                        <w:t>No thank you</w:t>
                      </w:r>
                      <w:r w:rsidRPr="00D44328">
                        <w:rPr>
                          <w:rFonts w:ascii="Verdana" w:hAnsi="Verdana"/>
                          <w:bCs/>
                          <w:lang w:val="en-GB"/>
                        </w:rPr>
                        <w:t>: Paper and other material which does not contain any confidential information</w:t>
                      </w:r>
                    </w:p>
                    <w:p w:rsidR="00422988" w:rsidRPr="00D44328" w:rsidRDefault="00422988" w:rsidP="00422988">
                      <w:pPr>
                        <w:rPr>
                          <w:rFonts w:ascii="Verdana" w:hAnsi="Verdana"/>
                          <w:bCs/>
                          <w:lang w:val="en-GB"/>
                        </w:rPr>
                      </w:pPr>
                    </w:p>
                    <w:p w:rsidR="00422988" w:rsidRPr="00CD786E" w:rsidRDefault="00422988" w:rsidP="0042298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8667750</wp:posOffset>
                </wp:positionV>
                <wp:extent cx="526415" cy="800100"/>
                <wp:effectExtent l="0" t="0" r="1905" b="444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91" w:rsidRDefault="000D06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" cy="457200"/>
                                  <wp:effectExtent l="19050" t="0" r="0" b="0"/>
                                  <wp:docPr id="2" name="Bild 2" descr="Karolinska log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rolinska log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32.75pt;margin-top:682.5pt;width:41.4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MZuQIAAL8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" filled="f" stroked="f">
                <v:textbox>
                  <w:txbxContent>
                    <w:p w:rsidR="00080691" w:rsidRDefault="000D06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2900" cy="457200"/>
                            <wp:effectExtent l="19050" t="0" r="0" b="0"/>
                            <wp:docPr id="2" name="Bild 2" descr="Karolinska log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rolinska log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-982980</wp:posOffset>
                </wp:positionH>
                <wp:positionV relativeFrom="paragraph">
                  <wp:posOffset>-762000</wp:posOffset>
                </wp:positionV>
                <wp:extent cx="7743190" cy="459740"/>
                <wp:effectExtent l="3175" t="0" r="0" b="190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190" cy="45974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8"/>
                              <w:gridCol w:w="1404"/>
                              <w:gridCol w:w="3402"/>
                              <w:gridCol w:w="3489"/>
                            </w:tblGrid>
                            <w:tr w:rsidR="00080691" w:rsidTr="008C5B62">
                              <w:trPr>
                                <w:trHeight w:val="193"/>
                                <w:jc w:val="center"/>
                              </w:trPr>
                              <w:tc>
                                <w:tcPr>
                                  <w:tcW w:w="1238" w:type="dxa"/>
                                </w:tcPr>
                                <w:p w:rsidR="00080691" w:rsidRPr="001447F4" w:rsidRDefault="003053F8" w:rsidP="007C7C33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 w:rsidRPr="001447F4"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Löpnummer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080691" w:rsidRPr="001447F4" w:rsidRDefault="003F60A1" w:rsidP="007C7C33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 w:rsidRPr="001447F4"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Gäller fr o m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080691" w:rsidRPr="001447F4" w:rsidRDefault="009A420F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Handläggare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:rsidR="00080691" w:rsidRPr="001447F4" w:rsidRDefault="009A420F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6"/>
                                    </w:rPr>
                                    <w:t>Fastställare</w:t>
                                  </w:r>
                                </w:p>
                              </w:tc>
                            </w:tr>
                            <w:tr w:rsidR="00080691" w:rsidTr="008C5B62">
                              <w:trPr>
                                <w:trHeight w:val="320"/>
                                <w:jc w:val="center"/>
                              </w:trPr>
                              <w:tc>
                                <w:tcPr>
                                  <w:tcW w:w="1238" w:type="dxa"/>
                                </w:tcPr>
                                <w:p w:rsidR="00080691" w:rsidRPr="008C5B62" w:rsidRDefault="00FF7619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1" w:name="Löpnummer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STAB0069</w:t>
                                  </w:r>
                                  <w:bookmarkEnd w:id="1"/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080691" w:rsidRPr="008C5B62" w:rsidRDefault="00FF7619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2" w:name="Giltigdatum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2020-05-05</w:t>
                                  </w:r>
                                  <w:bookmarkEnd w:id="2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080691" w:rsidRPr="008C5B62" w:rsidRDefault="00FF7619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3" w:name="Handläggare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Ewa Frank/Karolinska/SLL</w:t>
                                  </w:r>
                                  <w:bookmarkEnd w:id="3"/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:rsidR="00080691" w:rsidRPr="008C5B62" w:rsidRDefault="00FF7619" w:rsidP="008C5B62">
                                  <w:pPr>
                                    <w:ind w:right="4"/>
                                    <w:jc w:val="center"/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4" w:name="Fastställare"/>
                                  <w:r>
                                    <w:rPr>
                                      <w:rFonts w:ascii="Verdana" w:hAnsi="Verdana"/>
                                      <w:color w:val="FFFFFF"/>
                                      <w:sz w:val="18"/>
                                      <w:szCs w:val="18"/>
                                    </w:rPr>
                                    <w:t>Gustav L Eriksson/Karolinska/SLL</w:t>
                                  </w:r>
                                  <w:bookmarkEnd w:id="4"/>
                                </w:p>
                              </w:tc>
                            </w:tr>
                          </w:tbl>
                          <w:p w:rsidR="00080691" w:rsidRDefault="00080691" w:rsidP="00D65502">
                            <w:pPr>
                              <w:ind w:right="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77.4pt;margin-top:-60pt;width:609.7pt;height:36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" fillcolor="#0067c6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8"/>
                        <w:gridCol w:w="1404"/>
                        <w:gridCol w:w="3402"/>
                        <w:gridCol w:w="3489"/>
                      </w:tblGrid>
                      <w:tr w:rsidR="00080691" w:rsidTr="008C5B62">
                        <w:trPr>
                          <w:trHeight w:val="193"/>
                          <w:jc w:val="center"/>
                        </w:trPr>
                        <w:tc>
                          <w:tcPr>
                            <w:tcW w:w="1238" w:type="dxa"/>
                          </w:tcPr>
                          <w:p w:rsidR="00080691" w:rsidRPr="001447F4" w:rsidRDefault="003053F8" w:rsidP="007C7C33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 w:rsidRPr="001447F4"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Löpnummer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080691" w:rsidRPr="001447F4" w:rsidRDefault="003F60A1" w:rsidP="007C7C33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 w:rsidRPr="001447F4"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Gäller fr o m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080691" w:rsidRPr="001447F4" w:rsidRDefault="009A420F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Handläggare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:rsidR="00080691" w:rsidRPr="001447F4" w:rsidRDefault="009A420F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16"/>
                              </w:rPr>
                              <w:t>Fastställare</w:t>
                            </w:r>
                          </w:p>
                        </w:tc>
                      </w:tr>
                      <w:tr w:rsidR="00080691" w:rsidTr="008C5B62">
                        <w:trPr>
                          <w:trHeight w:val="320"/>
                          <w:jc w:val="center"/>
                        </w:trPr>
                        <w:tc>
                          <w:tcPr>
                            <w:tcW w:w="1238" w:type="dxa"/>
                          </w:tcPr>
                          <w:p w:rsidR="00080691" w:rsidRPr="008C5B62" w:rsidRDefault="00FF7619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5" w:name="Löpnummer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STAB0069</w:t>
                            </w:r>
                            <w:bookmarkEnd w:id="5"/>
                          </w:p>
                        </w:tc>
                        <w:tc>
                          <w:tcPr>
                            <w:tcW w:w="1404" w:type="dxa"/>
                          </w:tcPr>
                          <w:p w:rsidR="00080691" w:rsidRPr="008C5B62" w:rsidRDefault="00FF7619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6" w:name="Giltigdatum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2020-05-05</w:t>
                            </w:r>
                            <w:bookmarkEnd w:id="6"/>
                          </w:p>
                        </w:tc>
                        <w:tc>
                          <w:tcPr>
                            <w:tcW w:w="3402" w:type="dxa"/>
                          </w:tcPr>
                          <w:p w:rsidR="00080691" w:rsidRPr="008C5B62" w:rsidRDefault="00FF7619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7" w:name="Handläggare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Ewa Frank/Karolinska/SLL</w:t>
                            </w:r>
                            <w:bookmarkEnd w:id="7"/>
                          </w:p>
                        </w:tc>
                        <w:tc>
                          <w:tcPr>
                            <w:tcW w:w="3489" w:type="dxa"/>
                          </w:tcPr>
                          <w:p w:rsidR="00080691" w:rsidRPr="008C5B62" w:rsidRDefault="00FF7619" w:rsidP="008C5B62">
                            <w:pPr>
                              <w:ind w:right="4"/>
                              <w:jc w:val="center"/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8" w:name="Fastställare"/>
                            <w:r>
                              <w:rPr>
                                <w:rFonts w:ascii="Verdana" w:hAnsi="Verdana"/>
                                <w:color w:val="FFFFFF"/>
                                <w:sz w:val="18"/>
                                <w:szCs w:val="18"/>
                              </w:rPr>
                              <w:t>Gustav L Eriksson/Karolinska/SLL</w:t>
                            </w:r>
                            <w:bookmarkEnd w:id="8"/>
                          </w:p>
                        </w:tc>
                      </w:tr>
                    </w:tbl>
                    <w:p w:rsidR="00080691" w:rsidRDefault="00080691" w:rsidP="00D65502">
                      <w:pPr>
                        <w:ind w:right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-309880</wp:posOffset>
                </wp:positionV>
                <wp:extent cx="6400800" cy="9648825"/>
                <wp:effectExtent l="5080" t="9525" r="13970" b="95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648825"/>
                        </a:xfrm>
                        <a:prstGeom prst="roundRect">
                          <a:avLst>
                            <a:gd name="adj" fmla="val 4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7C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AE2EC" id="AutoShape 3" o:spid="_x0000_s1026" style="position:absolute;margin-left:-26.25pt;margin-top:-24.4pt;width:7in;height:75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" strokecolor="#0067c6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5314950</wp:posOffset>
                </wp:positionV>
                <wp:extent cx="5829300" cy="0"/>
                <wp:effectExtent l="19050" t="14605" r="19050" b="2349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67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83B8A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418.5pt" to="457.1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" strokecolor="#0067c6" strokeweight="2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-893445</wp:posOffset>
                </wp:positionV>
                <wp:extent cx="8115300" cy="11424920"/>
                <wp:effectExtent l="5080" t="6985" r="13970" b="76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11424920"/>
                        </a:xfrm>
                        <a:prstGeom prst="rect">
                          <a:avLst/>
                        </a:prstGeom>
                        <a:solidFill>
                          <a:srgbClr val="0067C6"/>
                        </a:solidFill>
                        <a:ln w="9525">
                          <a:solidFill>
                            <a:srgbClr val="0067C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39F2" id="Rectangle 2" o:spid="_x0000_s1026" style="position:absolute;margin-left:-70.5pt;margin-top:-70.35pt;width:639pt;height:899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" fillcolor="#0067c6" strokecolor="#0067c6"/>
            </w:pict>
          </mc:Fallback>
        </mc:AlternateContent>
      </w:r>
      <w:r w:rsidR="000D0624">
        <w:rPr>
          <w:noProof/>
        </w:rPr>
        <w:drawing>
          <wp:inline distT="0" distB="0" distL="0" distR="0">
            <wp:extent cx="2657475" cy="199072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691" w:rsidSect="00D6550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C8D" w:rsidRDefault="008D4C8D">
      <w:r>
        <w:separator/>
      </w:r>
    </w:p>
  </w:endnote>
  <w:endnote w:type="continuationSeparator" w:id="0">
    <w:p w:rsidR="008D4C8D" w:rsidRDefault="008D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C8D" w:rsidRDefault="008D4C8D">
      <w:r>
        <w:separator/>
      </w:r>
    </w:p>
  </w:footnote>
  <w:footnote w:type="continuationSeparator" w:id="0">
    <w:p w:rsidR="008D4C8D" w:rsidRDefault="008D4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F5938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AA6113"/>
    <w:multiLevelType w:val="hybridMultilevel"/>
    <w:tmpl w:val="E8B6123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cAvailableTexts" w:val="Fraser"/>
    <w:docVar w:name="lcCancel" w:val="Avbryt"/>
    <w:docVar w:name="lcCategory" w:val="Kategori"/>
    <w:docVar w:name="lcDescription" w:val="Beskrivning"/>
    <w:docVar w:name="lcDlgTitle" w:val="Frasbibliotek"/>
    <w:docVar w:name="lcInsert" w:val="Infoga"/>
    <w:docVar w:name="lcInsertReusableText" w:val="Välj från Frasbiblioteket..."/>
    <w:docVar w:name="lcPDFEMail" w:val="Konvertera till PDF och e-posta"/>
    <w:docVar w:name="lcPDFSave" w:val="Spara som PDF..."/>
    <w:docVar w:name="lcSave" w:val="Spara"/>
    <w:docVar w:name="lcSaveReusableText" w:val="Spara till Frasbiblioteket..."/>
    <w:docVar w:name="lcSearch" w:val="Sök"/>
    <w:docVar w:name="lcSearchAll" w:val="Sök Fraser"/>
    <w:docVar w:name="lcSearchFor" w:val="Sök efter:"/>
    <w:docVar w:name="lcTitle" w:val="Titel"/>
    <w:docVar w:name="SwDialogEnabled" w:val="False"/>
  </w:docVars>
  <w:rsids>
    <w:rsidRoot w:val="00080691"/>
    <w:rsid w:val="0005697D"/>
    <w:rsid w:val="00064901"/>
    <w:rsid w:val="00071F1E"/>
    <w:rsid w:val="000723D1"/>
    <w:rsid w:val="00080691"/>
    <w:rsid w:val="00097A77"/>
    <w:rsid w:val="000B0EE1"/>
    <w:rsid w:val="000D0624"/>
    <w:rsid w:val="000D4DBE"/>
    <w:rsid w:val="000F30FF"/>
    <w:rsid w:val="00102EF5"/>
    <w:rsid w:val="00104626"/>
    <w:rsid w:val="001447F4"/>
    <w:rsid w:val="00170BA2"/>
    <w:rsid w:val="00173D5B"/>
    <w:rsid w:val="00187CFB"/>
    <w:rsid w:val="002412F0"/>
    <w:rsid w:val="00286848"/>
    <w:rsid w:val="002916C9"/>
    <w:rsid w:val="002B0AE7"/>
    <w:rsid w:val="002C0884"/>
    <w:rsid w:val="002C2CF2"/>
    <w:rsid w:val="002E7990"/>
    <w:rsid w:val="003053F8"/>
    <w:rsid w:val="00306B61"/>
    <w:rsid w:val="0032502F"/>
    <w:rsid w:val="00335C42"/>
    <w:rsid w:val="00344B8E"/>
    <w:rsid w:val="003472A5"/>
    <w:rsid w:val="003668EA"/>
    <w:rsid w:val="00390185"/>
    <w:rsid w:val="00397771"/>
    <w:rsid w:val="003B6A39"/>
    <w:rsid w:val="003C07CD"/>
    <w:rsid w:val="003F017D"/>
    <w:rsid w:val="003F60A1"/>
    <w:rsid w:val="004044AE"/>
    <w:rsid w:val="00422988"/>
    <w:rsid w:val="0044537C"/>
    <w:rsid w:val="00455C84"/>
    <w:rsid w:val="00457F1D"/>
    <w:rsid w:val="00487C5E"/>
    <w:rsid w:val="00492AAC"/>
    <w:rsid w:val="004A216D"/>
    <w:rsid w:val="004A5FA9"/>
    <w:rsid w:val="004B4924"/>
    <w:rsid w:val="004D30BC"/>
    <w:rsid w:val="004D7306"/>
    <w:rsid w:val="0058055F"/>
    <w:rsid w:val="00582D39"/>
    <w:rsid w:val="00586779"/>
    <w:rsid w:val="00596C6F"/>
    <w:rsid w:val="005C5273"/>
    <w:rsid w:val="005F4E2E"/>
    <w:rsid w:val="006223DE"/>
    <w:rsid w:val="00642DB7"/>
    <w:rsid w:val="00680642"/>
    <w:rsid w:val="006A751E"/>
    <w:rsid w:val="00720387"/>
    <w:rsid w:val="00743253"/>
    <w:rsid w:val="00787F28"/>
    <w:rsid w:val="00791A4E"/>
    <w:rsid w:val="007B28DD"/>
    <w:rsid w:val="007C1F33"/>
    <w:rsid w:val="007C376A"/>
    <w:rsid w:val="007C7C33"/>
    <w:rsid w:val="00876256"/>
    <w:rsid w:val="008A7B77"/>
    <w:rsid w:val="008C5B62"/>
    <w:rsid w:val="008D4C8D"/>
    <w:rsid w:val="0096403F"/>
    <w:rsid w:val="00976A5E"/>
    <w:rsid w:val="00997CFF"/>
    <w:rsid w:val="009A0D24"/>
    <w:rsid w:val="009A420F"/>
    <w:rsid w:val="009B40EE"/>
    <w:rsid w:val="009C2D76"/>
    <w:rsid w:val="00A11FBE"/>
    <w:rsid w:val="00A80061"/>
    <w:rsid w:val="00A9000F"/>
    <w:rsid w:val="00AF1ACF"/>
    <w:rsid w:val="00B16975"/>
    <w:rsid w:val="00B37FF7"/>
    <w:rsid w:val="00B63544"/>
    <w:rsid w:val="00B70BD4"/>
    <w:rsid w:val="00B9470A"/>
    <w:rsid w:val="00C4727C"/>
    <w:rsid w:val="00C5049E"/>
    <w:rsid w:val="00C54A15"/>
    <w:rsid w:val="00C85B21"/>
    <w:rsid w:val="00CA4EF4"/>
    <w:rsid w:val="00CA59C1"/>
    <w:rsid w:val="00CF1621"/>
    <w:rsid w:val="00D20F1B"/>
    <w:rsid w:val="00D65502"/>
    <w:rsid w:val="00D942F8"/>
    <w:rsid w:val="00D94D13"/>
    <w:rsid w:val="00DF4B6C"/>
    <w:rsid w:val="00E11DB9"/>
    <w:rsid w:val="00E172F4"/>
    <w:rsid w:val="00E374A0"/>
    <w:rsid w:val="00E60C40"/>
    <w:rsid w:val="00E92164"/>
    <w:rsid w:val="00EB2CB8"/>
    <w:rsid w:val="00F14DD1"/>
    <w:rsid w:val="00F26D5E"/>
    <w:rsid w:val="00F31D9C"/>
    <w:rsid w:val="00F72B34"/>
    <w:rsid w:val="00F948CB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 fillcolor="#0067c6" stroke="f" strokecolor="red">
      <v:fill color="#0067c6"/>
      <v:stroke color="red" on="f"/>
      <o:colormru v:ext="edit" colors="#0067c6"/>
    </o:shapedefaults>
    <o:shapelayout v:ext="edit">
      <o:idmap v:ext="edit" data="1"/>
    </o:shapelayout>
  </w:shapeDefaults>
  <w:decimalSymbol w:val=","/>
  <w:listSeparator w:val=";"/>
  <w15:docId w15:val="{B459FAA5-2CB7-470A-B822-967B0A3B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EF4"/>
    <w:rPr>
      <w:sz w:val="24"/>
      <w:szCs w:val="24"/>
    </w:rPr>
  </w:style>
  <w:style w:type="paragraph" w:styleId="Rubrik1">
    <w:name w:val="heading 1"/>
    <w:basedOn w:val="Normal"/>
    <w:next w:val="Normal"/>
    <w:qFormat/>
    <w:rsid w:val="00CA4EF4"/>
    <w:pPr>
      <w:keepNext/>
      <w:jc w:val="center"/>
      <w:outlineLvl w:val="0"/>
    </w:pPr>
    <w:rPr>
      <w:rFonts w:ascii="Verdana" w:hAnsi="Verdana"/>
      <w:b/>
      <w:bCs/>
      <w:sz w:val="7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8069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80691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26D5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2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DEE598D2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HS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guseri</dc:creator>
  <cp:keywords/>
  <cp:lastModifiedBy>Katarina Ask</cp:lastModifiedBy>
  <cp:revision>2</cp:revision>
  <cp:lastPrinted>2011-04-27T08:25:00Z</cp:lastPrinted>
  <dcterms:created xsi:type="dcterms:W3CDTF">2020-07-29T13:59:00Z</dcterms:created>
  <dcterms:modified xsi:type="dcterms:W3CDTF">2020-07-29T13:59:00Z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IntOfficeMacros">
    <vt:lpwstr>Enabled</vt:lpwstr>
  </property>
  <property fmtid="{D5CDD505-2E9C-101B-9397-08002B2CF9AE}" pid="3" name="SW_CustomTitle">
    <vt:lpwstr>SWING Integrator 5 Document</vt:lpwstr>
  </property>
  <property fmtid="{D5CDD505-2E9C-101B-9397-08002B2CF9AE}" pid="4" name="SW_SaveText">
    <vt:lpwstr>Spara till Notes</vt:lpwstr>
  </property>
  <property fmtid="{D5CDD505-2E9C-101B-9397-08002B2CF9AE}" pid="5" name="SW_SaveCloseOfficeText">
    <vt:lpwstr>Spara och Stäng Officedokument</vt:lpwstr>
  </property>
  <property fmtid="{D5CDD505-2E9C-101B-9397-08002B2CF9AE}" pid="6" name="SW_SaveCloseText">
    <vt:lpwstr>Spara och Stäng Notes dokument</vt:lpwstr>
  </property>
  <property fmtid="{D5CDD505-2E9C-101B-9397-08002B2CF9AE}" pid="7" name="SW_DocUNID">
    <vt:lpwstr/>
  </property>
  <property fmtid="{D5CDD505-2E9C-101B-9397-08002B2CF9AE}" pid="8" name="SW_DocHWND">
    <vt:r8>2099934</vt:r8>
  </property>
  <property fmtid="{D5CDD505-2E9C-101B-9397-08002B2CF9AE}" pid="9" name="SW_DialogTitle">
    <vt:lpwstr>SWING Integrator för Notes och Office</vt:lpwstr>
  </property>
  <property fmtid="{D5CDD505-2E9C-101B-9397-08002B2CF9AE}" pid="10" name="SW_PromptText">
    <vt:lpwstr>Vill du spara?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CN=lis02.sll.se/OU=Servers/O=SLLLIS</vt:lpwstr>
  </property>
  <property fmtid="{D5CDD505-2E9C-101B-9397-08002B2CF9AE}" pid="16" name="SW_DocumentDB">
    <vt:lpwstr>prod\karolinska\lis\verksamhetshandbok\CentralaStaber.nsf</vt:lpwstr>
  </property>
  <property fmtid="{D5CDD505-2E9C-101B-9397-08002B2CF9AE}" pid="17" name="SW_ShowContentLibMenus">
    <vt:bool>true</vt:bool>
  </property>
  <property fmtid="{D5CDD505-2E9C-101B-9397-08002B2CF9AE}" pid="18" name="SW_SaveAsPrompt">
    <vt:lpwstr>Dokumentet har inte blivit sparat och du håller på att jobba med en lokal kopia av dokumentet. För att behålla ändringarna i Lotus Notes-databasen måste du spara dokumentet. Vill du fortsätta?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7</vt:r8>
  </property>
  <property fmtid="{D5CDD505-2E9C-101B-9397-08002B2CF9AE}" pid="21" name="SW_AddinName">
    <vt:lpwstr>SWINGINTEGRATOR.5.29.000.DOT</vt:lpwstr>
  </property>
</Properties>
</file>